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3814E2" w:rsidRPr="003814E2" w14:paraId="23DD7B64" w14:textId="77777777" w:rsidTr="0A616654">
        <w:tc>
          <w:tcPr>
            <w:tcW w:w="10080" w:type="dxa"/>
            <w:gridSpan w:val="2"/>
          </w:tcPr>
          <w:p w14:paraId="249283F8" w14:textId="77777777" w:rsidR="00A84617" w:rsidRPr="003814E2" w:rsidRDefault="002B0E6C" w:rsidP="00007D14">
            <w:pPr>
              <w:pStyle w:val="Title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title:"/>
                <w:tag w:val="Enter title:"/>
                <w:id w:val="-479621438"/>
                <w:placeholder>
                  <w:docPart w:val="8D749EA6DA884ED08F855CAA4F610A9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meeting Minutes</w:t>
                </w:r>
              </w:sdtContent>
            </w:sdt>
          </w:p>
        </w:tc>
      </w:tr>
      <w:tr w:rsidR="003814E2" w:rsidRPr="003814E2" w14:paraId="03BA8190" w14:textId="77777777" w:rsidTr="0A61665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02D36AF2" w14:textId="621BE866" w:rsidR="00A84617" w:rsidRPr="003814E2" w:rsidRDefault="005E41BC" w:rsidP="00007D14">
            <w:pPr>
              <w:pStyle w:val="Subtitle"/>
              <w:rPr>
                <w:color w:val="auto"/>
              </w:rPr>
            </w:pPr>
            <w:r w:rsidRPr="003814E2">
              <w:rPr>
                <w:color w:val="auto"/>
              </w:rPr>
              <w:t>Staff Senate Full Body</w:t>
            </w:r>
          </w:p>
        </w:tc>
      </w:tr>
      <w:tr w:rsidR="003814E2" w:rsidRPr="003814E2" w14:paraId="4003FCFA" w14:textId="77777777" w:rsidTr="0A61665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50914E8" w14:textId="77777777" w:rsidR="00A84617" w:rsidRPr="003814E2" w:rsidRDefault="002B0E6C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C62FBFE94F7D4E75837CE9DDF9C49312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Date: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873DD77" w14:textId="6ECBD8F8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 xml:space="preserve">August 7, </w:t>
            </w:r>
            <w:proofErr w:type="gramStart"/>
            <w:r w:rsidRPr="003814E2">
              <w:rPr>
                <w:color w:val="auto"/>
              </w:rPr>
              <w:t>2025</w:t>
            </w:r>
            <w:proofErr w:type="gramEnd"/>
            <w:r w:rsidR="00A84617" w:rsidRPr="003814E2">
              <w:rPr>
                <w:color w:val="auto"/>
              </w:rPr>
              <w:t xml:space="preserve"> </w:t>
            </w:r>
          </w:p>
        </w:tc>
      </w:tr>
      <w:tr w:rsidR="003814E2" w:rsidRPr="003814E2" w14:paraId="4E0EDE41" w14:textId="77777777" w:rsidTr="0A616654">
        <w:trPr>
          <w:trHeight w:val="720"/>
        </w:trPr>
        <w:tc>
          <w:tcPr>
            <w:tcW w:w="3330" w:type="dxa"/>
            <w:noWrap/>
            <w:vAlign w:val="center"/>
          </w:tcPr>
          <w:p w14:paraId="740CE3C6" w14:textId="77777777" w:rsidR="00A84617" w:rsidRPr="003814E2" w:rsidRDefault="002B0E6C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162287983"/>
                <w:placeholder>
                  <w:docPart w:val="27CC6D77D6EE4F65A961160F761081DB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 xml:space="preserve">Time: 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D8B24C8" w14:textId="6FE3F7F5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10:00 AM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  <w:tr w:rsidR="003814E2" w:rsidRPr="003814E2" w14:paraId="046D7DC8" w14:textId="77777777" w:rsidTr="0A61665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B713609" w14:textId="77777777" w:rsidR="00A84617" w:rsidRPr="003814E2" w:rsidRDefault="002B0E6C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673603272"/>
                <w:placeholder>
                  <w:docPart w:val="B1A677A275BF4BC79F5AE7EA1BBF587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Meeting called to order by: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132C99E" w14:textId="794336E5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Carla Wilson, Staff Senate Chair</w:t>
            </w:r>
            <w:r w:rsidR="00A84617" w:rsidRPr="003814E2">
              <w:rPr>
                <w:color w:val="auto"/>
              </w:rPr>
              <w:t xml:space="preserve"> </w:t>
            </w:r>
            <w:r w:rsidR="002369A8">
              <w:rPr>
                <w:color w:val="auto"/>
              </w:rPr>
              <w:t>10:01</w:t>
            </w:r>
          </w:p>
        </w:tc>
      </w:tr>
    </w:tbl>
    <w:p w14:paraId="5FCDDCDE" w14:textId="00D6F907" w:rsidR="00FE576D" w:rsidRPr="003814E2" w:rsidRDefault="005E41BC" w:rsidP="00184799">
      <w:pPr>
        <w:pStyle w:val="Heading1"/>
        <w:rPr>
          <w:color w:val="auto"/>
        </w:rPr>
      </w:pPr>
      <w:r w:rsidRPr="003814E2">
        <w:rPr>
          <w:color w:val="auto"/>
        </w:rPr>
        <w:t>Senator Roll Call</w:t>
      </w:r>
    </w:p>
    <w:p w14:paraId="779F29A8" w14:textId="41E7E096" w:rsidR="00FE576D" w:rsidRPr="007E3BAA" w:rsidRDefault="007E3BAA">
      <w:pPr>
        <w:rPr>
          <w:rStyle w:val="Hyperlink"/>
        </w:rPr>
      </w:pPr>
      <w:r>
        <w:rPr>
          <w:color w:val="auto"/>
        </w:rPr>
        <w:fldChar w:fldCharType="begin"/>
      </w:r>
      <w:r>
        <w:rPr>
          <w:color w:val="auto"/>
        </w:rPr>
        <w:instrText>HYPERLINK  \l "_Senator_Attendance"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3814E2" w:rsidRPr="007E3BAA">
        <w:rPr>
          <w:rStyle w:val="Hyperlink"/>
        </w:rPr>
        <w:t>See below.</w:t>
      </w:r>
    </w:p>
    <w:p w14:paraId="300DF949" w14:textId="28C86035" w:rsidR="00FE576D" w:rsidRPr="003814E2" w:rsidRDefault="007E3BAA" w:rsidP="00D50889">
      <w:pPr>
        <w:pStyle w:val="Heading1"/>
        <w:rPr>
          <w:color w:val="auto"/>
        </w:rPr>
      </w:pPr>
      <w:r>
        <w:rPr>
          <w:rFonts w:asciiTheme="minorHAnsi" w:eastAsiaTheme="minorEastAsia" w:hAnsiTheme="minorHAnsi" w:cstheme="minorBidi"/>
          <w:b w:val="0"/>
          <w:caps w:val="0"/>
          <w:color w:val="auto"/>
          <w:spacing w:val="0"/>
          <w:sz w:val="22"/>
          <w:szCs w:val="21"/>
        </w:rPr>
        <w:fldChar w:fldCharType="end"/>
      </w:r>
      <w:sdt>
        <w:sdtPr>
          <w:rPr>
            <w:color w:val="auto"/>
          </w:rPr>
          <w:id w:val="-1326500831"/>
          <w:placeholder>
            <w:docPart w:val="AAEA8197C42A41E4AB3B9D1BB0B6A6CE"/>
          </w:placeholder>
          <w:temporary/>
          <w:showingPlcHdr/>
          <w15:appearance w15:val="hidden"/>
        </w:sdtPr>
        <w:sdtEndPr/>
        <w:sdtContent>
          <w:r w:rsidR="00591AB5" w:rsidRPr="003814E2">
            <w:rPr>
              <w:color w:val="auto"/>
            </w:rPr>
            <w:t>Approval of minutes</w:t>
          </w:r>
        </w:sdtContent>
      </w:sdt>
    </w:p>
    <w:p w14:paraId="232124B0" w14:textId="29253D87" w:rsidR="00591AB5" w:rsidRPr="003814E2" w:rsidRDefault="005E41BC" w:rsidP="00591AB5">
      <w:pPr>
        <w:rPr>
          <w:color w:val="auto"/>
        </w:rPr>
      </w:pPr>
      <w:r w:rsidRPr="003814E2">
        <w:rPr>
          <w:color w:val="auto"/>
        </w:rPr>
        <w:t xml:space="preserve">The minutes were presented by the Staff Senate Past Chair, Kimberly </w:t>
      </w:r>
      <w:r w:rsidR="00E4193B" w:rsidRPr="003814E2">
        <w:rPr>
          <w:color w:val="auto"/>
        </w:rPr>
        <w:t>Mozingo,</w:t>
      </w:r>
      <w:r w:rsidRPr="003814E2">
        <w:rPr>
          <w:color w:val="auto"/>
        </w:rPr>
        <w:t xml:space="preserve"> and approved. </w:t>
      </w:r>
      <w:r w:rsidR="00591AB5" w:rsidRPr="003814E2">
        <w:rPr>
          <w:color w:val="auto"/>
        </w:rPr>
        <w:t xml:space="preserve"> </w:t>
      </w:r>
    </w:p>
    <w:p w14:paraId="49892C22" w14:textId="27CDE0F8" w:rsidR="00FE576D" w:rsidRPr="003814E2" w:rsidRDefault="005E41BC">
      <w:pPr>
        <w:pStyle w:val="Heading1"/>
        <w:rPr>
          <w:color w:val="auto"/>
        </w:rPr>
      </w:pPr>
      <w:r w:rsidRPr="003814E2">
        <w:rPr>
          <w:color w:val="auto"/>
        </w:rPr>
        <w:t>Ex-Officio Reports</w:t>
      </w:r>
    </w:p>
    <w:p w14:paraId="4416D52E" w14:textId="04D98658" w:rsidR="005E41BC" w:rsidRPr="003814E2" w:rsidRDefault="005E41BC" w:rsidP="005E41BC">
      <w:pPr>
        <w:pStyle w:val="Heading2"/>
        <w:rPr>
          <w:color w:val="auto"/>
        </w:rPr>
      </w:pPr>
      <w:r w:rsidRPr="0A616654">
        <w:rPr>
          <w:color w:val="auto"/>
        </w:rPr>
        <w:t>Chancellor’s Office</w:t>
      </w:r>
      <w:r w:rsidR="4EFEF705" w:rsidRPr="0A616654">
        <w:rPr>
          <w:color w:val="auto"/>
        </w:rPr>
        <w:t xml:space="preserve"> | Chancellor Gilliam</w:t>
      </w:r>
    </w:p>
    <w:p w14:paraId="0EFBD9C7" w14:textId="39B932C0" w:rsidR="005E41BC" w:rsidRDefault="00D54C52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Thanked the Senate for their hard work hosting the UNC Staff Assembly</w:t>
      </w:r>
    </w:p>
    <w:p w14:paraId="025C49F4" w14:textId="086B6601" w:rsidR="00D54C52" w:rsidRDefault="00D54C52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Updates from legislative bodies. Budget is stable, economic factors at the federal level </w:t>
      </w:r>
      <w:proofErr w:type="gramStart"/>
      <w:r>
        <w:rPr>
          <w:color w:val="auto"/>
        </w:rPr>
        <w:t>not</w:t>
      </w:r>
      <w:proofErr w:type="gramEnd"/>
      <w:r>
        <w:rPr>
          <w:color w:val="auto"/>
        </w:rPr>
        <w:t xml:space="preserve"> as stable.</w:t>
      </w:r>
    </w:p>
    <w:p w14:paraId="58754BDA" w14:textId="46D50AA8" w:rsidR="00D54C52" w:rsidRDefault="00D54C52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UNCG has weathered the hard times and are entering the aca</w:t>
      </w:r>
      <w:r w:rsidR="00D70DB8">
        <w:rPr>
          <w:color w:val="auto"/>
        </w:rPr>
        <w:t>d</w:t>
      </w:r>
      <w:r>
        <w:rPr>
          <w:color w:val="auto"/>
        </w:rPr>
        <w:t xml:space="preserve">emic year with good momentum.  Enrollment is up.  Growing enrollment reflects </w:t>
      </w:r>
      <w:r w:rsidR="00B83E68">
        <w:rPr>
          <w:color w:val="auto"/>
        </w:rPr>
        <w:t>people’s</w:t>
      </w:r>
      <w:r>
        <w:rPr>
          <w:color w:val="auto"/>
        </w:rPr>
        <w:t xml:space="preserve"> belief in us and the value of a UNCG education.</w:t>
      </w:r>
    </w:p>
    <w:p w14:paraId="041DC950" w14:textId="4780602C" w:rsidR="00D54C52" w:rsidRDefault="00D54C52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It takes all of us to make a university run.  UNCG has a strong administrative staff.</w:t>
      </w:r>
    </w:p>
    <w:p w14:paraId="673502FD" w14:textId="761FE2A6" w:rsidR="00E56306" w:rsidRDefault="00E56306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Con</w:t>
      </w:r>
      <w:r w:rsidR="00D70DB8">
        <w:rPr>
          <w:color w:val="auto"/>
        </w:rPr>
        <w:t>s</w:t>
      </w:r>
      <w:r>
        <w:rPr>
          <w:color w:val="auto"/>
        </w:rPr>
        <w:t xml:space="preserve">truction projects going well…Jackson library, </w:t>
      </w:r>
      <w:r w:rsidR="00D70DB8">
        <w:rPr>
          <w:color w:val="auto"/>
        </w:rPr>
        <w:t>T</w:t>
      </w:r>
      <w:r>
        <w:rPr>
          <w:color w:val="auto"/>
        </w:rPr>
        <w:t>ane</w:t>
      </w:r>
      <w:r w:rsidR="00D70DB8">
        <w:rPr>
          <w:color w:val="auto"/>
        </w:rPr>
        <w:t>n</w:t>
      </w:r>
      <w:r>
        <w:rPr>
          <w:color w:val="auto"/>
        </w:rPr>
        <w:t>baum center</w:t>
      </w:r>
    </w:p>
    <w:p w14:paraId="2CDFBF31" w14:textId="0AAD07E1" w:rsidR="00E56306" w:rsidRDefault="00E56306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New leadership across the university continues to strengthen our programs and students</w:t>
      </w:r>
    </w:p>
    <w:p w14:paraId="38C5230C" w14:textId="7983596E" w:rsidR="00E56306" w:rsidRPr="00D54C52" w:rsidRDefault="00E56306" w:rsidP="00D54C52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New Community partners…Atrium Health, Cone Health, Chartwell (</w:t>
      </w:r>
      <w:r w:rsidR="00B83E68">
        <w:rPr>
          <w:color w:val="auto"/>
        </w:rPr>
        <w:t>expansion) “</w:t>
      </w:r>
      <w:r>
        <w:rPr>
          <w:color w:val="auto"/>
        </w:rPr>
        <w:t xml:space="preserve">Stuff’s Happening!”  We can build the future we want. </w:t>
      </w:r>
    </w:p>
    <w:p w14:paraId="3C2DE465" w14:textId="0850B251" w:rsidR="005E41BC" w:rsidRPr="003814E2" w:rsidRDefault="005E41BC" w:rsidP="005E41BC">
      <w:pPr>
        <w:pStyle w:val="Heading2"/>
        <w:rPr>
          <w:color w:val="auto"/>
        </w:rPr>
      </w:pPr>
      <w:r w:rsidRPr="0A616654">
        <w:rPr>
          <w:color w:val="auto"/>
        </w:rPr>
        <w:t>Human Resources</w:t>
      </w:r>
      <w:r w:rsidR="37990A34" w:rsidRPr="0A616654">
        <w:rPr>
          <w:color w:val="auto"/>
        </w:rPr>
        <w:t xml:space="preserve"> | Patricia Lynch</w:t>
      </w:r>
    </w:p>
    <w:p w14:paraId="07D90E69" w14:textId="4C94B39F" w:rsidR="008D23D0" w:rsidRDefault="008D23D0" w:rsidP="005E41BC">
      <w:pPr>
        <w:pStyle w:val="ListBullet"/>
        <w:numPr>
          <w:ilvl w:val="0"/>
          <w:numId w:val="21"/>
        </w:numPr>
        <w:rPr>
          <w:color w:val="auto"/>
        </w:rPr>
      </w:pPr>
      <w:r>
        <w:rPr>
          <w:color w:val="auto"/>
        </w:rPr>
        <w:t>New performance management SHRA system coming in March</w:t>
      </w:r>
      <w:r w:rsidR="00D70DB8">
        <w:rPr>
          <w:color w:val="auto"/>
        </w:rPr>
        <w:t xml:space="preserve"> … more details forthcoming</w:t>
      </w:r>
    </w:p>
    <w:p w14:paraId="04E8F901" w14:textId="7F04EB01" w:rsidR="008D23D0" w:rsidRPr="003814E2" w:rsidRDefault="008D23D0" w:rsidP="00B83E68">
      <w:pPr>
        <w:pStyle w:val="ListBullet"/>
        <w:numPr>
          <w:ilvl w:val="0"/>
          <w:numId w:val="21"/>
        </w:numPr>
        <w:rPr>
          <w:color w:val="auto"/>
        </w:rPr>
      </w:pPr>
      <w:r w:rsidRPr="0A616654">
        <w:rPr>
          <w:color w:val="auto"/>
        </w:rPr>
        <w:t>Open enrollment Oct 13 – 31…switching to a salary based premium system</w:t>
      </w:r>
      <w:r w:rsidR="00D70DB8" w:rsidRPr="0A616654">
        <w:rPr>
          <w:color w:val="auto"/>
        </w:rPr>
        <w:t xml:space="preserve"> (based on salary at time of open enrollment.)  More details will be made available when Open Enrollment period begins.</w:t>
      </w:r>
    </w:p>
    <w:p w14:paraId="31B49E22" w14:textId="1277063E" w:rsidR="0A616654" w:rsidRDefault="0A616654">
      <w:r>
        <w:br w:type="page"/>
      </w:r>
    </w:p>
    <w:p w14:paraId="6057E6F0" w14:textId="77777777" w:rsidR="005E41BC" w:rsidRPr="003814E2" w:rsidRDefault="005E41BC" w:rsidP="00591AB5">
      <w:pPr>
        <w:rPr>
          <w:color w:val="auto"/>
        </w:rPr>
      </w:pPr>
    </w:p>
    <w:p w14:paraId="2E6EF709" w14:textId="4C83288D" w:rsidR="00591AB5" w:rsidRPr="003814E2" w:rsidRDefault="005E41BC" w:rsidP="005E41BC">
      <w:pPr>
        <w:pStyle w:val="Heading2"/>
        <w:rPr>
          <w:color w:val="auto"/>
        </w:rPr>
      </w:pPr>
      <w:r w:rsidRPr="003814E2">
        <w:rPr>
          <w:color w:val="auto"/>
        </w:rPr>
        <w:t>I</w:t>
      </w:r>
      <w:r w:rsidR="003638AA">
        <w:rPr>
          <w:color w:val="auto"/>
        </w:rPr>
        <w:t xml:space="preserve">nformation </w:t>
      </w:r>
      <w:r w:rsidRPr="003814E2">
        <w:rPr>
          <w:color w:val="auto"/>
        </w:rPr>
        <w:t>T</w:t>
      </w:r>
      <w:r w:rsidR="003638AA">
        <w:rPr>
          <w:color w:val="auto"/>
        </w:rPr>
        <w:t xml:space="preserve">echnology </w:t>
      </w:r>
      <w:r w:rsidRPr="003814E2">
        <w:rPr>
          <w:color w:val="auto"/>
        </w:rPr>
        <w:t>S</w:t>
      </w:r>
      <w:r w:rsidR="003638AA">
        <w:rPr>
          <w:color w:val="auto"/>
        </w:rPr>
        <w:t>ervices</w:t>
      </w:r>
    </w:p>
    <w:p w14:paraId="64BCF8AF" w14:textId="6346BEED" w:rsidR="005E41BC" w:rsidRPr="003814E2" w:rsidRDefault="008D23D0" w:rsidP="00D159B8">
      <w:pPr>
        <w:pStyle w:val="ListBullet"/>
        <w:numPr>
          <w:ilvl w:val="0"/>
          <w:numId w:val="23"/>
        </w:numPr>
      </w:pPr>
      <w:hyperlink r:id="rId11">
        <w:r w:rsidRPr="0A616654">
          <w:rPr>
            <w:rStyle w:val="Hyperlink"/>
          </w:rPr>
          <w:t>Professional Development Opportun</w:t>
        </w:r>
        <w:r w:rsidR="00D70DB8" w:rsidRPr="0A616654">
          <w:rPr>
            <w:rStyle w:val="Hyperlink"/>
          </w:rPr>
          <w:t>i</w:t>
        </w:r>
        <w:r w:rsidRPr="0A616654">
          <w:rPr>
            <w:rStyle w:val="Hyperlink"/>
          </w:rPr>
          <w:t>tie</w:t>
        </w:r>
        <w:r w:rsidR="5F8DCADF" w:rsidRPr="0A616654">
          <w:rPr>
            <w:rStyle w:val="Hyperlink"/>
          </w:rPr>
          <w:t>s | Workshops Calendar</w:t>
        </w:r>
      </w:hyperlink>
    </w:p>
    <w:p w14:paraId="6B2740A6" w14:textId="06EE31BC" w:rsidR="2128A028" w:rsidRDefault="2128A028" w:rsidP="00D159B8">
      <w:pPr>
        <w:pStyle w:val="ListBullet"/>
        <w:numPr>
          <w:ilvl w:val="0"/>
          <w:numId w:val="23"/>
        </w:numPr>
        <w:rPr>
          <w:szCs w:val="22"/>
        </w:rPr>
      </w:pPr>
      <w:hyperlink r:id="rId12">
        <w:r w:rsidRPr="0A616654">
          <w:rPr>
            <w:rStyle w:val="Hyperlink"/>
          </w:rPr>
          <w:t>Technology Initiatives Website</w:t>
        </w:r>
      </w:hyperlink>
      <w:r w:rsidRPr="0A616654">
        <w:rPr>
          <w:color w:val="auto"/>
        </w:rPr>
        <w:t xml:space="preserve">    </w:t>
      </w:r>
    </w:p>
    <w:p w14:paraId="7207D036" w14:textId="210FB40D" w:rsidR="00FE576D" w:rsidRPr="003814E2" w:rsidRDefault="005E41BC">
      <w:pPr>
        <w:pStyle w:val="Heading1"/>
        <w:rPr>
          <w:color w:val="auto"/>
        </w:rPr>
      </w:pPr>
      <w:r w:rsidRPr="0A616654">
        <w:rPr>
          <w:color w:val="auto"/>
        </w:rPr>
        <w:t>Guest Speaker</w:t>
      </w:r>
      <w:r w:rsidR="132D79C8" w:rsidRPr="0A616654">
        <w:rPr>
          <w:color w:val="auto"/>
        </w:rPr>
        <w:t xml:space="preserve"> </w:t>
      </w:r>
    </w:p>
    <w:p w14:paraId="1D4BA1AD" w14:textId="7DFD6764" w:rsidR="0019185F" w:rsidRPr="0019185F" w:rsidRDefault="008D23D0" w:rsidP="0A616654">
      <w:pPr>
        <w:pStyle w:val="ListBullet"/>
        <w:numPr>
          <w:ilvl w:val="0"/>
          <w:numId w:val="0"/>
        </w:numPr>
      </w:pPr>
      <w:r w:rsidRPr="0A616654">
        <w:rPr>
          <w:color w:val="auto"/>
        </w:rPr>
        <w:t xml:space="preserve">Wei Mendez, </w:t>
      </w:r>
      <w:hyperlink r:id="rId13">
        <w:r w:rsidRPr="0A616654">
          <w:rPr>
            <w:rStyle w:val="Hyperlink"/>
          </w:rPr>
          <w:t>Weatherspoon Art Museum</w:t>
        </w:r>
      </w:hyperlink>
    </w:p>
    <w:p w14:paraId="715ADC00" w14:textId="77777777" w:rsidR="00D159B8" w:rsidRPr="00D159B8" w:rsidRDefault="0019185F" w:rsidP="00B83E68">
      <w:pPr>
        <w:pStyle w:val="ListBullet"/>
        <w:numPr>
          <w:ilvl w:val="0"/>
          <w:numId w:val="22"/>
        </w:numPr>
        <w:rPr>
          <w:color w:val="auto"/>
        </w:rPr>
      </w:pPr>
      <w:r w:rsidRPr="0A616654">
        <w:rPr>
          <w:color w:val="auto"/>
        </w:rPr>
        <w:t>U</w:t>
      </w:r>
      <w:r w:rsidR="008D23D0" w:rsidRPr="0A616654">
        <w:rPr>
          <w:color w:val="auto"/>
        </w:rPr>
        <w:t>pcoming exhibition</w:t>
      </w:r>
      <w:r w:rsidR="58E5CF05" w:rsidRPr="0A616654">
        <w:rPr>
          <w:color w:val="auto"/>
        </w:rPr>
        <w:t xml:space="preserve"> </w:t>
      </w:r>
      <w:r w:rsidR="008D23D0" w:rsidRPr="0A616654">
        <w:rPr>
          <w:color w:val="auto"/>
        </w:rPr>
        <w:t>programming</w:t>
      </w:r>
      <w:r w:rsidR="2ADAC8AF" w:rsidRPr="0A616654">
        <w:rPr>
          <w:color w:val="auto"/>
        </w:rPr>
        <w:t xml:space="preserve">: </w:t>
      </w:r>
      <w:hyperlink r:id="rId14">
        <w:r w:rsidR="2ADAC8AF" w:rsidRPr="0A616654">
          <w:rPr>
            <w:rStyle w:val="Hyperlink"/>
          </w:rPr>
          <w:t>https://weatherspoonart.org/calendar/</w:t>
        </w:r>
      </w:hyperlink>
      <w:r w:rsidRPr="0A616654">
        <w:rPr>
          <w:color w:val="auto"/>
        </w:rPr>
        <w:t xml:space="preserve"> </w:t>
      </w:r>
    </w:p>
    <w:p w14:paraId="4CED20C4" w14:textId="37848123" w:rsidR="008D23D0" w:rsidRDefault="008D23D0" w:rsidP="00B83E68">
      <w:pPr>
        <w:pStyle w:val="ListBullet"/>
        <w:numPr>
          <w:ilvl w:val="0"/>
          <w:numId w:val="22"/>
        </w:numPr>
        <w:rPr>
          <w:color w:val="auto"/>
        </w:rPr>
      </w:pPr>
      <w:r w:rsidRPr="0A616654">
        <w:rPr>
          <w:color w:val="auto"/>
        </w:rPr>
        <w:t>Weatherspoon is free and open to the public</w:t>
      </w:r>
    </w:p>
    <w:p w14:paraId="68B529E3" w14:textId="7EEF545C" w:rsidR="008D23D0" w:rsidRDefault="008D23D0" w:rsidP="008746A9">
      <w:pPr>
        <w:pStyle w:val="ListBullet"/>
        <w:numPr>
          <w:ilvl w:val="0"/>
          <w:numId w:val="20"/>
        </w:numPr>
        <w:rPr>
          <w:color w:val="auto"/>
        </w:rPr>
      </w:pPr>
      <w:r>
        <w:rPr>
          <w:color w:val="auto"/>
        </w:rPr>
        <w:t>Teaching museum</w:t>
      </w:r>
    </w:p>
    <w:p w14:paraId="7349D463" w14:textId="39246088" w:rsidR="008D23D0" w:rsidRPr="003814E2" w:rsidRDefault="008D23D0" w:rsidP="008746A9">
      <w:pPr>
        <w:pStyle w:val="ListBullet"/>
        <w:numPr>
          <w:ilvl w:val="0"/>
          <w:numId w:val="20"/>
        </w:numPr>
        <w:rPr>
          <w:color w:val="auto"/>
        </w:rPr>
      </w:pPr>
      <w:r>
        <w:rPr>
          <w:color w:val="auto"/>
        </w:rPr>
        <w:t>Free membership</w:t>
      </w:r>
      <w:r w:rsidR="00A41106">
        <w:rPr>
          <w:color w:val="auto"/>
        </w:rPr>
        <w:t xml:space="preserve"> – contact Mei for details (m_mendez3@uncg.edu)</w:t>
      </w:r>
    </w:p>
    <w:p w14:paraId="6081FD75" w14:textId="62EBFEA3" w:rsidR="00FE576D" w:rsidRPr="003814E2" w:rsidRDefault="005E41BC" w:rsidP="00A84617">
      <w:pPr>
        <w:pStyle w:val="Heading1"/>
        <w:rPr>
          <w:color w:val="auto"/>
        </w:rPr>
      </w:pPr>
      <w:r w:rsidRPr="003814E2">
        <w:rPr>
          <w:color w:val="auto"/>
        </w:rPr>
        <w:t>Upcoming Reminders</w:t>
      </w:r>
      <w:r w:rsidR="00772E3C" w:rsidRPr="003814E2">
        <w:rPr>
          <w:color w:val="auto"/>
        </w:rPr>
        <w:t xml:space="preserve"> </w:t>
      </w:r>
    </w:p>
    <w:p w14:paraId="66B2294E" w14:textId="5384C52C" w:rsidR="005E41BC" w:rsidRDefault="00C60C9D" w:rsidP="00D159B8">
      <w:pPr>
        <w:pStyle w:val="ListBullet"/>
        <w:numPr>
          <w:ilvl w:val="0"/>
          <w:numId w:val="24"/>
        </w:numPr>
        <w:rPr>
          <w:color w:val="auto"/>
        </w:rPr>
      </w:pPr>
      <w:r w:rsidRPr="0A616654">
        <w:rPr>
          <w:color w:val="auto"/>
        </w:rPr>
        <w:t>Welcome back luncheon 8/1</w:t>
      </w:r>
      <w:r w:rsidR="326999D7" w:rsidRPr="0A616654">
        <w:rPr>
          <w:color w:val="auto"/>
        </w:rPr>
        <w:t>2</w:t>
      </w:r>
    </w:p>
    <w:p w14:paraId="0B085A5D" w14:textId="576E0A58" w:rsidR="00A41106" w:rsidRDefault="00C60C9D" w:rsidP="00D159B8">
      <w:pPr>
        <w:pStyle w:val="ListBullet"/>
        <w:numPr>
          <w:ilvl w:val="0"/>
          <w:numId w:val="24"/>
        </w:numPr>
      </w:pPr>
      <w:r w:rsidRPr="0A616654">
        <w:rPr>
          <w:color w:val="auto"/>
        </w:rPr>
        <w:t>Fulbright Tea 2025…application deadline to be a host family 8/29/25</w:t>
      </w:r>
      <w:r w:rsidR="591D7794" w:rsidRPr="0A616654">
        <w:rPr>
          <w:color w:val="auto"/>
        </w:rPr>
        <w:t xml:space="preserve"> </w:t>
      </w:r>
    </w:p>
    <w:p w14:paraId="7C86C199" w14:textId="530BAE7A" w:rsidR="00A41106" w:rsidRDefault="00A41106" w:rsidP="00D159B8">
      <w:pPr>
        <w:pStyle w:val="ListBullet"/>
        <w:numPr>
          <w:ilvl w:val="0"/>
          <w:numId w:val="24"/>
        </w:numPr>
      </w:pPr>
      <w:hyperlink r:id="rId15">
        <w:r w:rsidRPr="0A616654">
          <w:rPr>
            <w:color w:val="0000FF"/>
            <w:u w:val="single"/>
          </w:rPr>
          <w:t>Fulbright TEA 2025: Friendship Family Interest Form</w:t>
        </w:r>
      </w:hyperlink>
    </w:p>
    <w:p w14:paraId="4C1E04CC" w14:textId="42DB43C1" w:rsidR="00A41106" w:rsidRDefault="00A41106" w:rsidP="00D159B8">
      <w:pPr>
        <w:pStyle w:val="ListBullet"/>
        <w:numPr>
          <w:ilvl w:val="0"/>
          <w:numId w:val="24"/>
        </w:numPr>
      </w:pPr>
      <w:hyperlink r:id="rId16">
        <w:r w:rsidRPr="0A616654">
          <w:rPr>
            <w:color w:val="0000FF"/>
            <w:u w:val="single"/>
          </w:rPr>
          <w:t>All-Southern Conference Staff Award | Deadline August 29, 2025</w:t>
        </w:r>
      </w:hyperlink>
    </w:p>
    <w:p w14:paraId="1726BB59" w14:textId="72263B3C" w:rsidR="00C60C9D" w:rsidRDefault="00A41106" w:rsidP="00D159B8">
      <w:pPr>
        <w:pStyle w:val="ListBullet"/>
        <w:numPr>
          <w:ilvl w:val="0"/>
          <w:numId w:val="24"/>
        </w:numPr>
      </w:pPr>
      <w:r w:rsidRPr="0A616654">
        <w:rPr>
          <w:color w:val="auto"/>
        </w:rPr>
        <w:t>Chancellors Cup Golf Tournament (CCGT) | Waynesville Inn &amp; Golf Club| 9/29/25 … UNCG will sponsor 1-2 teams.  Interested?  Contact Staff Senate</w:t>
      </w:r>
      <w:r>
        <w:t xml:space="preserve"> </w:t>
      </w:r>
      <w:hyperlink r:id="rId17">
        <w:r w:rsidRPr="0A616654">
          <w:rPr>
            <w:rStyle w:val="Hyperlink"/>
          </w:rPr>
          <w:t>staffsenate@uncg.edu</w:t>
        </w:r>
      </w:hyperlink>
    </w:p>
    <w:p w14:paraId="621764BE" w14:textId="3B6D645D" w:rsidR="00EB2EA8" w:rsidRPr="003814E2" w:rsidRDefault="00EB2EA8" w:rsidP="00D159B8">
      <w:pPr>
        <w:pStyle w:val="ListBullet"/>
        <w:numPr>
          <w:ilvl w:val="0"/>
          <w:numId w:val="24"/>
        </w:numPr>
        <w:rPr>
          <w:color w:val="auto"/>
        </w:rPr>
      </w:pPr>
      <w:hyperlink r:id="rId18">
        <w:r w:rsidRPr="0A616654">
          <w:rPr>
            <w:rStyle w:val="Hyperlink"/>
          </w:rPr>
          <w:t>Janet B Royster scholarship</w:t>
        </w:r>
      </w:hyperlink>
      <w:r w:rsidRPr="0A616654">
        <w:rPr>
          <w:color w:val="auto"/>
        </w:rPr>
        <w:t xml:space="preserve"> fund Application open August 15 – September 30</w:t>
      </w:r>
    </w:p>
    <w:p w14:paraId="75BB1152" w14:textId="507A2934" w:rsidR="005E41BC" w:rsidRPr="003814E2" w:rsidRDefault="20406D41" w:rsidP="005E41BC">
      <w:pPr>
        <w:pStyle w:val="Heading1"/>
        <w:rPr>
          <w:color w:val="auto"/>
        </w:rPr>
      </w:pPr>
      <w:r w:rsidRPr="0A616654">
        <w:rPr>
          <w:color w:val="auto"/>
        </w:rPr>
        <w:t>Adjournment</w:t>
      </w:r>
    </w:p>
    <w:p w14:paraId="6A8E7DEA" w14:textId="48C24FBD" w:rsidR="005E41BC" w:rsidRPr="003814E2" w:rsidRDefault="005E41BC" w:rsidP="005E41BC">
      <w:pPr>
        <w:rPr>
          <w:color w:val="auto"/>
        </w:rPr>
      </w:pPr>
      <w:r w:rsidRPr="003814E2">
        <w:rPr>
          <w:color w:val="auto"/>
        </w:rPr>
        <w:t>The meeting was adjourned by Carla Wilson, Staff Senate Chair.</w:t>
      </w:r>
      <w:r w:rsidR="00EB2EA8">
        <w:rPr>
          <w:color w:val="auto"/>
        </w:rPr>
        <w:t xml:space="preserve">  10:50</w:t>
      </w:r>
    </w:p>
    <w:p w14:paraId="75E562B8" w14:textId="27F6A8FB" w:rsidR="00FC73BE" w:rsidRPr="003814E2" w:rsidRDefault="005E41BC" w:rsidP="003814E2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34BEDBB2" w14:textId="77777777" w:rsidR="005E41BC" w:rsidRPr="003814E2" w:rsidRDefault="00772E3C" w:rsidP="00876655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1F656D71" w14:textId="384B61DA" w:rsidR="003814E2" w:rsidRPr="003814E2" w:rsidRDefault="003814E2" w:rsidP="003814E2">
      <w:pPr>
        <w:spacing w:before="100" w:after="100"/>
        <w:rPr>
          <w:rFonts w:eastAsiaTheme="majorEastAsia" w:cstheme="majorBidi"/>
          <w:color w:val="auto"/>
          <w:sz w:val="24"/>
        </w:rPr>
      </w:pPr>
    </w:p>
    <w:p w14:paraId="6E03DCD2" w14:textId="253B4CE4" w:rsidR="00E4193B" w:rsidRPr="00E4193B" w:rsidRDefault="003814E2">
      <w:pPr>
        <w:rPr>
          <w:b/>
          <w:caps/>
          <w:color w:val="auto"/>
        </w:rPr>
        <w:sectPr w:rsidR="00E4193B" w:rsidRPr="00E4193B" w:rsidSect="00E4193B">
          <w:pgSz w:w="12240" w:h="15840"/>
          <w:pgMar w:top="1440" w:right="720" w:bottom="1440" w:left="720" w:header="0" w:footer="720" w:gutter="0"/>
          <w:cols w:space="720"/>
          <w:docGrid w:linePitch="360"/>
        </w:sectPr>
      </w:pPr>
      <w:bookmarkStart w:id="0" w:name="_Senator_Attendence"/>
      <w:bookmarkEnd w:id="0"/>
      <w:r w:rsidRPr="003814E2">
        <w:rPr>
          <w:b/>
          <w:caps/>
          <w:color w:val="auto"/>
        </w:rPr>
        <w:br w:type="page"/>
      </w:r>
    </w:p>
    <w:p w14:paraId="67528F7B" w14:textId="0A6EDE6A" w:rsidR="00E4193B" w:rsidRDefault="00E4193B" w:rsidP="00E4193B">
      <w:pPr>
        <w:pStyle w:val="Heading1"/>
      </w:pPr>
      <w:bookmarkStart w:id="1" w:name="_Senator_Attendance"/>
      <w:bookmarkEnd w:id="1"/>
      <w:r>
        <w:lastRenderedPageBreak/>
        <w:t>Senator Attendance</w:t>
      </w:r>
    </w:p>
    <w:p w14:paraId="7C895357" w14:textId="3B4F2BDD" w:rsidR="00E4193B" w:rsidRPr="00E4193B" w:rsidRDefault="00E4193B" w:rsidP="00E4193B">
      <w:pPr>
        <w:rPr>
          <w:i/>
          <w:iCs/>
        </w:rPr>
      </w:pPr>
      <w:r w:rsidRPr="00E4193B">
        <w:rPr>
          <w:i/>
          <w:iCs/>
        </w:rPr>
        <w:t>P = in-person; V = virtual; A = absent</w:t>
      </w:r>
    </w:p>
    <w:p w14:paraId="59CA35B3" w14:textId="77777777" w:rsidR="00E4193B" w:rsidRDefault="00E4193B" w:rsidP="00E41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895"/>
      </w:tblGrid>
      <w:tr w:rsidR="00E4193B" w14:paraId="4B3BBD8B" w14:textId="77777777" w:rsidTr="09E26A05">
        <w:tc>
          <w:tcPr>
            <w:tcW w:w="3415" w:type="dxa"/>
          </w:tcPr>
          <w:p w14:paraId="541D6C47" w14:textId="00A04555" w:rsidR="000C7CF5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Charlie Birkner</w:t>
            </w:r>
          </w:p>
        </w:tc>
        <w:tc>
          <w:tcPr>
            <w:tcW w:w="895" w:type="dxa"/>
          </w:tcPr>
          <w:p w14:paraId="07CFD56F" w14:textId="45587EB0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64F327DA" w14:textId="77777777" w:rsidTr="09E26A05">
        <w:tc>
          <w:tcPr>
            <w:tcW w:w="3415" w:type="dxa"/>
          </w:tcPr>
          <w:p w14:paraId="4DE35C81" w14:textId="39A610C2" w:rsidR="000C7CF5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 xml:space="preserve">Dee </w:t>
            </w:r>
            <w:proofErr w:type="spellStart"/>
            <w:r>
              <w:rPr>
                <w:color w:val="auto"/>
              </w:rPr>
              <w:t>Dee</w:t>
            </w:r>
            <w:proofErr w:type="spellEnd"/>
            <w:r>
              <w:rPr>
                <w:color w:val="auto"/>
              </w:rPr>
              <w:t xml:space="preserve"> Carter</w:t>
            </w:r>
          </w:p>
        </w:tc>
        <w:tc>
          <w:tcPr>
            <w:tcW w:w="895" w:type="dxa"/>
          </w:tcPr>
          <w:p w14:paraId="2660A6FE" w14:textId="0B6A347A" w:rsidR="00E4193B" w:rsidRDefault="00C60C9D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22FB002B" w14:textId="77777777" w:rsidTr="09E26A05">
        <w:tc>
          <w:tcPr>
            <w:tcW w:w="3415" w:type="dxa"/>
          </w:tcPr>
          <w:p w14:paraId="5F4CBE45" w14:textId="7D937C28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Steven Crawford</w:t>
            </w:r>
          </w:p>
        </w:tc>
        <w:tc>
          <w:tcPr>
            <w:tcW w:w="895" w:type="dxa"/>
          </w:tcPr>
          <w:p w14:paraId="1E2C425F" w14:textId="046BE9C4" w:rsidR="00E4193B" w:rsidRDefault="00C60C9D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13A53190" w14:textId="77777777" w:rsidTr="09E26A05">
        <w:tc>
          <w:tcPr>
            <w:tcW w:w="3415" w:type="dxa"/>
          </w:tcPr>
          <w:p w14:paraId="12423A4E" w14:textId="5F64DA28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Christopher Ferguson</w:t>
            </w:r>
          </w:p>
        </w:tc>
        <w:tc>
          <w:tcPr>
            <w:tcW w:w="895" w:type="dxa"/>
          </w:tcPr>
          <w:p w14:paraId="11C37D28" w14:textId="6F00F5E2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70E09FAB" w14:textId="77777777" w:rsidTr="09E26A05">
        <w:tc>
          <w:tcPr>
            <w:tcW w:w="3415" w:type="dxa"/>
          </w:tcPr>
          <w:p w14:paraId="436B2679" w14:textId="5B3D2B46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Britt Flanagan</w:t>
            </w:r>
          </w:p>
        </w:tc>
        <w:tc>
          <w:tcPr>
            <w:tcW w:w="895" w:type="dxa"/>
          </w:tcPr>
          <w:p w14:paraId="00AFBC8A" w14:textId="12E5D80A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160EE618" w14:textId="77777777" w:rsidTr="09E26A05">
        <w:tc>
          <w:tcPr>
            <w:tcW w:w="3415" w:type="dxa"/>
          </w:tcPr>
          <w:p w14:paraId="745A6366" w14:textId="417FF072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James Goins</w:t>
            </w:r>
          </w:p>
        </w:tc>
        <w:tc>
          <w:tcPr>
            <w:tcW w:w="895" w:type="dxa"/>
          </w:tcPr>
          <w:p w14:paraId="4AA4243C" w14:textId="169DB1B5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53D8FEC7" w14:textId="77777777" w:rsidTr="09E26A05">
        <w:tc>
          <w:tcPr>
            <w:tcW w:w="3415" w:type="dxa"/>
          </w:tcPr>
          <w:p w14:paraId="549DE775" w14:textId="473BC274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April Harris</w:t>
            </w:r>
          </w:p>
        </w:tc>
        <w:tc>
          <w:tcPr>
            <w:tcW w:w="895" w:type="dxa"/>
          </w:tcPr>
          <w:p w14:paraId="48C54AF2" w14:textId="3AB71777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2E6BEFBC" w14:textId="77777777" w:rsidTr="09E26A05">
        <w:tc>
          <w:tcPr>
            <w:tcW w:w="3415" w:type="dxa"/>
          </w:tcPr>
          <w:p w14:paraId="46B30277" w14:textId="592626FA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Kate Humphries</w:t>
            </w:r>
          </w:p>
        </w:tc>
        <w:tc>
          <w:tcPr>
            <w:tcW w:w="895" w:type="dxa"/>
          </w:tcPr>
          <w:p w14:paraId="5C7277D4" w14:textId="1D0BF83D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1708102A" w14:textId="77777777" w:rsidTr="09E26A05">
        <w:tc>
          <w:tcPr>
            <w:tcW w:w="3415" w:type="dxa"/>
          </w:tcPr>
          <w:p w14:paraId="7DD8D277" w14:textId="4E2F5F76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Moris Jones</w:t>
            </w:r>
          </w:p>
        </w:tc>
        <w:tc>
          <w:tcPr>
            <w:tcW w:w="895" w:type="dxa"/>
          </w:tcPr>
          <w:p w14:paraId="020F10E7" w14:textId="6F3F04FD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728E343B" w14:textId="77777777" w:rsidTr="09E26A05">
        <w:tc>
          <w:tcPr>
            <w:tcW w:w="3415" w:type="dxa"/>
          </w:tcPr>
          <w:p w14:paraId="2B60CF1D" w14:textId="68F51E93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Jane-</w:t>
            </w:r>
            <w:r w:rsidR="00D70DB8">
              <w:rPr>
                <w:color w:val="auto"/>
              </w:rPr>
              <w:t>M</w:t>
            </w:r>
            <w:r>
              <w:rPr>
                <w:color w:val="auto"/>
              </w:rPr>
              <w:t>arie Joyce</w:t>
            </w:r>
          </w:p>
        </w:tc>
        <w:tc>
          <w:tcPr>
            <w:tcW w:w="895" w:type="dxa"/>
          </w:tcPr>
          <w:p w14:paraId="3BF64A53" w14:textId="5FAF4D07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3A76FDDE" w14:textId="77777777" w:rsidTr="09E26A05">
        <w:tc>
          <w:tcPr>
            <w:tcW w:w="3415" w:type="dxa"/>
          </w:tcPr>
          <w:p w14:paraId="5476B2B8" w14:textId="5D40F637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Nick Lewis</w:t>
            </w:r>
          </w:p>
        </w:tc>
        <w:tc>
          <w:tcPr>
            <w:tcW w:w="895" w:type="dxa"/>
          </w:tcPr>
          <w:p w14:paraId="68B31D46" w14:textId="632AEDC4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0554450C" w14:textId="77777777" w:rsidTr="09E26A05">
        <w:tc>
          <w:tcPr>
            <w:tcW w:w="3415" w:type="dxa"/>
          </w:tcPr>
          <w:p w14:paraId="01F5F5A9" w14:textId="075E619D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Sara Myers</w:t>
            </w:r>
          </w:p>
        </w:tc>
        <w:tc>
          <w:tcPr>
            <w:tcW w:w="895" w:type="dxa"/>
          </w:tcPr>
          <w:p w14:paraId="53DDF6DC" w14:textId="00F06B72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1EF5786E" w14:textId="77777777" w:rsidTr="09E26A05">
        <w:tc>
          <w:tcPr>
            <w:tcW w:w="3415" w:type="dxa"/>
          </w:tcPr>
          <w:p w14:paraId="0CE98FCA" w14:textId="682B7B4C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Audrey Sage</w:t>
            </w:r>
          </w:p>
        </w:tc>
        <w:tc>
          <w:tcPr>
            <w:tcW w:w="895" w:type="dxa"/>
          </w:tcPr>
          <w:p w14:paraId="773DF539" w14:textId="2256B5D4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1816F453" w14:textId="77777777" w:rsidTr="09E26A05">
        <w:tc>
          <w:tcPr>
            <w:tcW w:w="3415" w:type="dxa"/>
          </w:tcPr>
          <w:p w14:paraId="4A19DD04" w14:textId="147700F1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Albert Sandoval</w:t>
            </w:r>
          </w:p>
        </w:tc>
        <w:tc>
          <w:tcPr>
            <w:tcW w:w="895" w:type="dxa"/>
          </w:tcPr>
          <w:p w14:paraId="5D40C01D" w14:textId="738A4F72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56DB1CBF" w14:textId="77777777" w:rsidTr="09E26A05">
        <w:tc>
          <w:tcPr>
            <w:tcW w:w="3415" w:type="dxa"/>
          </w:tcPr>
          <w:p w14:paraId="43A7DB2F" w14:textId="0B6AB9CA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Adrian Williams</w:t>
            </w:r>
          </w:p>
        </w:tc>
        <w:tc>
          <w:tcPr>
            <w:tcW w:w="895" w:type="dxa"/>
          </w:tcPr>
          <w:p w14:paraId="19907B69" w14:textId="1C16AE0F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16FA37A4" w14:textId="77777777" w:rsidTr="09E26A05">
        <w:tc>
          <w:tcPr>
            <w:tcW w:w="3415" w:type="dxa"/>
          </w:tcPr>
          <w:p w14:paraId="2EEAAEAB" w14:textId="69895D59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Jazmyn Alston</w:t>
            </w:r>
          </w:p>
        </w:tc>
        <w:tc>
          <w:tcPr>
            <w:tcW w:w="895" w:type="dxa"/>
          </w:tcPr>
          <w:p w14:paraId="7C3BA372" w14:textId="2D202508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35F4DBCE" w14:textId="77777777" w:rsidTr="09E26A05">
        <w:tc>
          <w:tcPr>
            <w:tcW w:w="3415" w:type="dxa"/>
          </w:tcPr>
          <w:p w14:paraId="18353F5C" w14:textId="16CB5897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Make Cable</w:t>
            </w:r>
          </w:p>
        </w:tc>
        <w:tc>
          <w:tcPr>
            <w:tcW w:w="895" w:type="dxa"/>
          </w:tcPr>
          <w:p w14:paraId="4DCC696A" w14:textId="3AF3B595" w:rsidR="00E4193B" w:rsidRDefault="00C60C9D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284EFB56" w14:textId="77777777" w:rsidTr="09E26A05">
        <w:tc>
          <w:tcPr>
            <w:tcW w:w="3415" w:type="dxa"/>
          </w:tcPr>
          <w:p w14:paraId="0DA12E94" w14:textId="2DE7A6C4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Rachel Carpenter</w:t>
            </w:r>
          </w:p>
        </w:tc>
        <w:tc>
          <w:tcPr>
            <w:tcW w:w="895" w:type="dxa"/>
          </w:tcPr>
          <w:p w14:paraId="7B8494D7" w14:textId="4539647F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2F9FA271" w14:textId="77777777" w:rsidTr="09E26A05">
        <w:tc>
          <w:tcPr>
            <w:tcW w:w="3415" w:type="dxa"/>
          </w:tcPr>
          <w:p w14:paraId="790CD633" w14:textId="25890408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Cindy Carrington</w:t>
            </w:r>
          </w:p>
        </w:tc>
        <w:tc>
          <w:tcPr>
            <w:tcW w:w="895" w:type="dxa"/>
          </w:tcPr>
          <w:p w14:paraId="7C82590F" w14:textId="29A48933" w:rsidR="00D70DB8" w:rsidRDefault="2DD1AE46" w:rsidP="00E4193B">
            <w:pPr>
              <w:rPr>
                <w:color w:val="auto"/>
              </w:rPr>
            </w:pPr>
            <w:r w:rsidRPr="09E26A05">
              <w:rPr>
                <w:color w:val="auto"/>
              </w:rPr>
              <w:t>P</w:t>
            </w:r>
          </w:p>
        </w:tc>
      </w:tr>
      <w:tr w:rsidR="00E4193B" w14:paraId="1732AA10" w14:textId="77777777" w:rsidTr="09E26A05">
        <w:tc>
          <w:tcPr>
            <w:tcW w:w="3415" w:type="dxa"/>
          </w:tcPr>
          <w:p w14:paraId="1A27849F" w14:textId="621AC9BA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Mitzi Cartwright</w:t>
            </w:r>
          </w:p>
        </w:tc>
        <w:tc>
          <w:tcPr>
            <w:tcW w:w="895" w:type="dxa"/>
          </w:tcPr>
          <w:p w14:paraId="79178ABF" w14:textId="4A7D574A" w:rsidR="00E4193B" w:rsidRDefault="00D70DB8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778A05C5" w14:textId="77777777" w:rsidTr="09E26A05">
        <w:tc>
          <w:tcPr>
            <w:tcW w:w="3415" w:type="dxa"/>
          </w:tcPr>
          <w:p w14:paraId="0DB2F837" w14:textId="2DC3FD9B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Kammy Jefferson</w:t>
            </w:r>
          </w:p>
        </w:tc>
        <w:tc>
          <w:tcPr>
            <w:tcW w:w="895" w:type="dxa"/>
          </w:tcPr>
          <w:p w14:paraId="25E905A3" w14:textId="1384E999" w:rsidR="00E4193B" w:rsidRDefault="00932102" w:rsidP="00E4193B">
            <w:pPr>
              <w:rPr>
                <w:color w:val="auto"/>
              </w:rPr>
            </w:pPr>
            <w:r>
              <w:rPr>
                <w:color w:val="auto"/>
              </w:rPr>
              <w:t>A</w:t>
            </w:r>
          </w:p>
        </w:tc>
      </w:tr>
      <w:tr w:rsidR="00E4193B" w14:paraId="657DF223" w14:textId="77777777" w:rsidTr="09E26A05">
        <w:tc>
          <w:tcPr>
            <w:tcW w:w="3415" w:type="dxa"/>
          </w:tcPr>
          <w:p w14:paraId="050C4251" w14:textId="204C45D8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Jacquiline Jenkins</w:t>
            </w:r>
          </w:p>
        </w:tc>
        <w:tc>
          <w:tcPr>
            <w:tcW w:w="895" w:type="dxa"/>
          </w:tcPr>
          <w:p w14:paraId="4258D8B2" w14:textId="458A8F05" w:rsidR="00E4193B" w:rsidRDefault="00D70DB8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709B4AA9" w14:textId="77777777" w:rsidTr="09E26A05">
        <w:tc>
          <w:tcPr>
            <w:tcW w:w="3415" w:type="dxa"/>
          </w:tcPr>
          <w:p w14:paraId="2BBF21E0" w14:textId="42A3C0D1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Christy Lennon</w:t>
            </w:r>
          </w:p>
        </w:tc>
        <w:tc>
          <w:tcPr>
            <w:tcW w:w="895" w:type="dxa"/>
          </w:tcPr>
          <w:p w14:paraId="5E835D33" w14:textId="45D125A4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2494991A" w14:textId="77777777" w:rsidTr="09E26A05">
        <w:tc>
          <w:tcPr>
            <w:tcW w:w="3415" w:type="dxa"/>
          </w:tcPr>
          <w:p w14:paraId="108C2D22" w14:textId="1EA2C957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Kara</w:t>
            </w:r>
            <w:r w:rsidR="00D70DB8">
              <w:rPr>
                <w:color w:val="auto"/>
              </w:rPr>
              <w:t xml:space="preserve"> </w:t>
            </w:r>
            <w:r>
              <w:rPr>
                <w:color w:val="auto"/>
              </w:rPr>
              <w:t>Milton</w:t>
            </w:r>
          </w:p>
        </w:tc>
        <w:tc>
          <w:tcPr>
            <w:tcW w:w="895" w:type="dxa"/>
          </w:tcPr>
          <w:p w14:paraId="6CAC2F04" w14:textId="039DE5B0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622EE9E4" w14:textId="77777777" w:rsidTr="09E26A05">
        <w:tc>
          <w:tcPr>
            <w:tcW w:w="3415" w:type="dxa"/>
          </w:tcPr>
          <w:p w14:paraId="73C23C9B" w14:textId="156B684A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Scott Wilkens</w:t>
            </w:r>
          </w:p>
        </w:tc>
        <w:tc>
          <w:tcPr>
            <w:tcW w:w="895" w:type="dxa"/>
          </w:tcPr>
          <w:p w14:paraId="7D9BEF0E" w14:textId="5B8153FF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276C0C73" w14:textId="77777777" w:rsidTr="09E26A05">
        <w:tc>
          <w:tcPr>
            <w:tcW w:w="3415" w:type="dxa"/>
          </w:tcPr>
          <w:p w14:paraId="3CCFA8C5" w14:textId="07B5D353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Bridget Boyles</w:t>
            </w:r>
          </w:p>
        </w:tc>
        <w:tc>
          <w:tcPr>
            <w:tcW w:w="895" w:type="dxa"/>
          </w:tcPr>
          <w:p w14:paraId="058A5859" w14:textId="3289E381" w:rsidR="00E4193B" w:rsidRDefault="00C60C9D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02A47984" w14:textId="77777777" w:rsidTr="09E26A05">
        <w:tc>
          <w:tcPr>
            <w:tcW w:w="3415" w:type="dxa"/>
          </w:tcPr>
          <w:p w14:paraId="77266181" w14:textId="165877FE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Cathy Church</w:t>
            </w:r>
          </w:p>
        </w:tc>
        <w:tc>
          <w:tcPr>
            <w:tcW w:w="895" w:type="dxa"/>
          </w:tcPr>
          <w:p w14:paraId="167787E1" w14:textId="6F9D8430" w:rsidR="00E4193B" w:rsidRDefault="00D70DB8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74316299" w14:textId="77777777" w:rsidTr="09E26A05">
        <w:tc>
          <w:tcPr>
            <w:tcW w:w="3415" w:type="dxa"/>
          </w:tcPr>
          <w:p w14:paraId="7AD667F5" w14:textId="2F32BF9D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Nathan Myers</w:t>
            </w:r>
          </w:p>
        </w:tc>
        <w:tc>
          <w:tcPr>
            <w:tcW w:w="895" w:type="dxa"/>
          </w:tcPr>
          <w:p w14:paraId="0E5F2C41" w14:textId="0B804D49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689D3867" w14:textId="77777777" w:rsidTr="09E26A05">
        <w:tc>
          <w:tcPr>
            <w:tcW w:w="3415" w:type="dxa"/>
          </w:tcPr>
          <w:p w14:paraId="25A06F23" w14:textId="144AEE79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Alice Culclasure</w:t>
            </w:r>
          </w:p>
        </w:tc>
        <w:tc>
          <w:tcPr>
            <w:tcW w:w="895" w:type="dxa"/>
          </w:tcPr>
          <w:p w14:paraId="16D44664" w14:textId="6EE9A58D" w:rsidR="00E4193B" w:rsidRDefault="00C60C9D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6C24F89A" w14:textId="77777777" w:rsidTr="09E26A05">
        <w:tc>
          <w:tcPr>
            <w:tcW w:w="3415" w:type="dxa"/>
          </w:tcPr>
          <w:p w14:paraId="7289AB98" w14:textId="05BB6398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Kristy Howell</w:t>
            </w:r>
          </w:p>
        </w:tc>
        <w:tc>
          <w:tcPr>
            <w:tcW w:w="895" w:type="dxa"/>
          </w:tcPr>
          <w:p w14:paraId="2688E0CE" w14:textId="54218F5B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5D3487EF" w14:textId="77777777" w:rsidTr="09E26A05">
        <w:tc>
          <w:tcPr>
            <w:tcW w:w="3415" w:type="dxa"/>
          </w:tcPr>
          <w:p w14:paraId="61622DDF" w14:textId="56DF40D4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Mike Ackerman</w:t>
            </w:r>
          </w:p>
        </w:tc>
        <w:tc>
          <w:tcPr>
            <w:tcW w:w="895" w:type="dxa"/>
          </w:tcPr>
          <w:p w14:paraId="0E869CA8" w14:textId="08E50952" w:rsidR="00E4193B" w:rsidRDefault="00D70DB8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53F06DC5" w14:textId="77777777" w:rsidTr="09E26A05">
        <w:tc>
          <w:tcPr>
            <w:tcW w:w="3415" w:type="dxa"/>
          </w:tcPr>
          <w:p w14:paraId="434FD0CA" w14:textId="10E051F8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Meredith Atchison</w:t>
            </w:r>
          </w:p>
        </w:tc>
        <w:tc>
          <w:tcPr>
            <w:tcW w:w="895" w:type="dxa"/>
          </w:tcPr>
          <w:p w14:paraId="68099D9D" w14:textId="55A34736" w:rsidR="00E4193B" w:rsidRDefault="00D70DB8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3BB69785" w14:textId="77777777" w:rsidTr="09E26A05">
        <w:tc>
          <w:tcPr>
            <w:tcW w:w="3415" w:type="dxa"/>
          </w:tcPr>
          <w:p w14:paraId="49B00152" w14:textId="2602F54F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Tracie Cunningham</w:t>
            </w:r>
          </w:p>
        </w:tc>
        <w:tc>
          <w:tcPr>
            <w:tcW w:w="895" w:type="dxa"/>
          </w:tcPr>
          <w:p w14:paraId="002F9011" w14:textId="65D4238B" w:rsidR="00E4193B" w:rsidRDefault="001F1F7B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38124E53" w14:textId="77777777" w:rsidTr="09E26A05">
        <w:tc>
          <w:tcPr>
            <w:tcW w:w="3415" w:type="dxa"/>
          </w:tcPr>
          <w:p w14:paraId="66DF9DC3" w14:textId="7F202633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Mary Steele</w:t>
            </w:r>
          </w:p>
        </w:tc>
        <w:tc>
          <w:tcPr>
            <w:tcW w:w="895" w:type="dxa"/>
          </w:tcPr>
          <w:p w14:paraId="2BB41EE7" w14:textId="3A412A70" w:rsidR="00D70DB8" w:rsidRDefault="00D70DB8" w:rsidP="00E4193B">
            <w:pPr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</w:tr>
      <w:tr w:rsidR="00E4193B" w14:paraId="7F46169E" w14:textId="77777777" w:rsidTr="09E26A05">
        <w:tc>
          <w:tcPr>
            <w:tcW w:w="3415" w:type="dxa"/>
          </w:tcPr>
          <w:p w14:paraId="315387CA" w14:textId="3A271B0D" w:rsidR="00E4193B" w:rsidRDefault="000C7CF5" w:rsidP="00E4193B">
            <w:pPr>
              <w:rPr>
                <w:color w:val="auto"/>
              </w:rPr>
            </w:pPr>
            <w:r>
              <w:rPr>
                <w:color w:val="auto"/>
              </w:rPr>
              <w:t>Michele Cheek</w:t>
            </w:r>
          </w:p>
        </w:tc>
        <w:tc>
          <w:tcPr>
            <w:tcW w:w="895" w:type="dxa"/>
          </w:tcPr>
          <w:p w14:paraId="6C8D2EB7" w14:textId="26858BD9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3172E407" w14:textId="77777777" w:rsidTr="09E26A05">
        <w:tc>
          <w:tcPr>
            <w:tcW w:w="3415" w:type="dxa"/>
          </w:tcPr>
          <w:p w14:paraId="65D6377C" w14:textId="77777777" w:rsidR="00E4193B" w:rsidRDefault="005A5CA7" w:rsidP="00E4193B">
            <w:pPr>
              <w:rPr>
                <w:color w:val="auto"/>
              </w:rPr>
            </w:pPr>
            <w:r>
              <w:rPr>
                <w:color w:val="auto"/>
              </w:rPr>
              <w:t>Shannon Lovett</w:t>
            </w:r>
          </w:p>
          <w:p w14:paraId="3EDE9A38" w14:textId="5FA1328C" w:rsidR="005A5CA7" w:rsidRDefault="005A5CA7" w:rsidP="00E4193B">
            <w:pPr>
              <w:rPr>
                <w:color w:val="auto"/>
              </w:rPr>
            </w:pPr>
          </w:p>
        </w:tc>
        <w:tc>
          <w:tcPr>
            <w:tcW w:w="895" w:type="dxa"/>
          </w:tcPr>
          <w:p w14:paraId="7CCF22B1" w14:textId="1480FC53" w:rsidR="00E4193B" w:rsidRDefault="00C60C9D" w:rsidP="00E4193B">
            <w:pPr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</w:tr>
      <w:tr w:rsidR="00E4193B" w14:paraId="334CE9FC" w14:textId="77777777" w:rsidTr="09E26A05">
        <w:tc>
          <w:tcPr>
            <w:tcW w:w="3415" w:type="dxa"/>
          </w:tcPr>
          <w:p w14:paraId="43AE74AD" w14:textId="77777777" w:rsidR="00E4193B" w:rsidRDefault="00E4193B" w:rsidP="00E4193B">
            <w:pPr>
              <w:rPr>
                <w:color w:val="auto"/>
              </w:rPr>
            </w:pPr>
          </w:p>
        </w:tc>
        <w:tc>
          <w:tcPr>
            <w:tcW w:w="895" w:type="dxa"/>
          </w:tcPr>
          <w:p w14:paraId="16BEDDBA" w14:textId="77777777" w:rsidR="00E4193B" w:rsidRDefault="00E4193B" w:rsidP="00E4193B">
            <w:pPr>
              <w:rPr>
                <w:color w:val="auto"/>
              </w:rPr>
            </w:pPr>
          </w:p>
        </w:tc>
      </w:tr>
    </w:tbl>
    <w:p w14:paraId="021F981D" w14:textId="77777777" w:rsidR="00E4193B" w:rsidRPr="003814E2" w:rsidRDefault="00E4193B" w:rsidP="00E4193B">
      <w:pPr>
        <w:rPr>
          <w:color w:val="auto"/>
        </w:rPr>
      </w:pPr>
    </w:p>
    <w:p w14:paraId="7C09184A" w14:textId="69992F77" w:rsidR="00876655" w:rsidRDefault="00876655" w:rsidP="00876655">
      <w:pPr>
        <w:rPr>
          <w:rFonts w:eastAsiaTheme="majorEastAsia" w:cstheme="majorBidi"/>
          <w:color w:val="auto"/>
          <w:sz w:val="24"/>
          <w:szCs w:val="24"/>
        </w:rPr>
      </w:pPr>
    </w:p>
    <w:p w14:paraId="7F3FF8AF" w14:textId="77777777" w:rsidR="003814E2" w:rsidRPr="003814E2" w:rsidRDefault="003814E2" w:rsidP="00876655">
      <w:pPr>
        <w:rPr>
          <w:rFonts w:eastAsiaTheme="majorEastAsia" w:cstheme="majorBidi"/>
          <w:color w:val="auto"/>
          <w:sz w:val="24"/>
          <w:szCs w:val="24"/>
        </w:rPr>
      </w:pPr>
    </w:p>
    <w:sectPr w:rsidR="003814E2" w:rsidRPr="003814E2" w:rsidSect="00E4193B">
      <w:type w:val="continuous"/>
      <w:pgSz w:w="12240" w:h="15840"/>
      <w:pgMar w:top="144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FEAF" w14:textId="77777777" w:rsidR="003B35C1" w:rsidRDefault="003B35C1">
      <w:r>
        <w:separator/>
      </w:r>
    </w:p>
  </w:endnote>
  <w:endnote w:type="continuationSeparator" w:id="0">
    <w:p w14:paraId="35C7DDCD" w14:textId="77777777" w:rsidR="003B35C1" w:rsidRDefault="003B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BDE5" w14:textId="77777777" w:rsidR="003B35C1" w:rsidRDefault="003B35C1">
      <w:r>
        <w:separator/>
      </w:r>
    </w:p>
  </w:footnote>
  <w:footnote w:type="continuationSeparator" w:id="0">
    <w:p w14:paraId="6536F09C" w14:textId="77777777" w:rsidR="003B35C1" w:rsidRDefault="003B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D1CC7"/>
    <w:multiLevelType w:val="hybridMultilevel"/>
    <w:tmpl w:val="4E9E720C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84FB6"/>
    <w:multiLevelType w:val="hybridMultilevel"/>
    <w:tmpl w:val="63C044E2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01A9"/>
    <w:multiLevelType w:val="hybridMultilevel"/>
    <w:tmpl w:val="DD06BF78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7B79"/>
    <w:multiLevelType w:val="hybridMultilevel"/>
    <w:tmpl w:val="5808AC88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5"/>
  </w:num>
  <w:num w:numId="2" w16cid:durableId="1433237341">
    <w:abstractNumId w:val="19"/>
  </w:num>
  <w:num w:numId="3" w16cid:durableId="855968409">
    <w:abstractNumId w:val="13"/>
  </w:num>
  <w:num w:numId="4" w16cid:durableId="595095095">
    <w:abstractNumId w:val="10"/>
  </w:num>
  <w:num w:numId="5" w16cid:durableId="1960843496">
    <w:abstractNumId w:val="14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0"/>
  </w:num>
  <w:num w:numId="17" w16cid:durableId="1842545932">
    <w:abstractNumId w:val="22"/>
  </w:num>
  <w:num w:numId="18" w16cid:durableId="596598419">
    <w:abstractNumId w:val="21"/>
  </w:num>
  <w:num w:numId="19" w16cid:durableId="683166105">
    <w:abstractNumId w:val="9"/>
  </w:num>
  <w:num w:numId="20" w16cid:durableId="1095974319">
    <w:abstractNumId w:val="18"/>
  </w:num>
  <w:num w:numId="21" w16cid:durableId="1911116523">
    <w:abstractNumId w:val="12"/>
  </w:num>
  <w:num w:numId="22" w16cid:durableId="2114201377">
    <w:abstractNumId w:val="17"/>
  </w:num>
  <w:num w:numId="23" w16cid:durableId="984317341">
    <w:abstractNumId w:val="16"/>
  </w:num>
  <w:num w:numId="24" w16cid:durableId="1619723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BC"/>
    <w:rsid w:val="00001178"/>
    <w:rsid w:val="00022357"/>
    <w:rsid w:val="00035D52"/>
    <w:rsid w:val="0004781F"/>
    <w:rsid w:val="000516F2"/>
    <w:rsid w:val="00056A41"/>
    <w:rsid w:val="00072585"/>
    <w:rsid w:val="0007293E"/>
    <w:rsid w:val="00081D4D"/>
    <w:rsid w:val="00090F53"/>
    <w:rsid w:val="000C7CF5"/>
    <w:rsid w:val="000D1B9D"/>
    <w:rsid w:val="000F21A5"/>
    <w:rsid w:val="00151E11"/>
    <w:rsid w:val="00184799"/>
    <w:rsid w:val="0019185F"/>
    <w:rsid w:val="0019575F"/>
    <w:rsid w:val="00196BE1"/>
    <w:rsid w:val="001F1F7B"/>
    <w:rsid w:val="001F613B"/>
    <w:rsid w:val="002369A8"/>
    <w:rsid w:val="00262156"/>
    <w:rsid w:val="002863E6"/>
    <w:rsid w:val="002A1157"/>
    <w:rsid w:val="002A2B44"/>
    <w:rsid w:val="002A3FCB"/>
    <w:rsid w:val="002B0E6C"/>
    <w:rsid w:val="002B3729"/>
    <w:rsid w:val="002D3701"/>
    <w:rsid w:val="003638AA"/>
    <w:rsid w:val="003814E2"/>
    <w:rsid w:val="003871FA"/>
    <w:rsid w:val="003B35C1"/>
    <w:rsid w:val="003B5FCE"/>
    <w:rsid w:val="00402E7E"/>
    <w:rsid w:val="00416222"/>
    <w:rsid w:val="00424F9F"/>
    <w:rsid w:val="00435446"/>
    <w:rsid w:val="00466C22"/>
    <w:rsid w:val="00476525"/>
    <w:rsid w:val="004D5988"/>
    <w:rsid w:val="004F4532"/>
    <w:rsid w:val="00506542"/>
    <w:rsid w:val="00512149"/>
    <w:rsid w:val="00561744"/>
    <w:rsid w:val="005670F4"/>
    <w:rsid w:val="0058206D"/>
    <w:rsid w:val="00591AB5"/>
    <w:rsid w:val="005A5CA7"/>
    <w:rsid w:val="005D2056"/>
    <w:rsid w:val="005E41BC"/>
    <w:rsid w:val="00607A97"/>
    <w:rsid w:val="006150B0"/>
    <w:rsid w:val="006173B3"/>
    <w:rsid w:val="00624148"/>
    <w:rsid w:val="00631412"/>
    <w:rsid w:val="00635577"/>
    <w:rsid w:val="00642E0B"/>
    <w:rsid w:val="006540FC"/>
    <w:rsid w:val="00655F6F"/>
    <w:rsid w:val="00657605"/>
    <w:rsid w:val="00684306"/>
    <w:rsid w:val="00703F95"/>
    <w:rsid w:val="00710CB8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7E3BAA"/>
    <w:rsid w:val="00807C16"/>
    <w:rsid w:val="008361F1"/>
    <w:rsid w:val="0083758C"/>
    <w:rsid w:val="0087444D"/>
    <w:rsid w:val="008746A9"/>
    <w:rsid w:val="00876655"/>
    <w:rsid w:val="00883FFD"/>
    <w:rsid w:val="00893A59"/>
    <w:rsid w:val="00895650"/>
    <w:rsid w:val="008D23D0"/>
    <w:rsid w:val="008E1349"/>
    <w:rsid w:val="00907EA5"/>
    <w:rsid w:val="00932102"/>
    <w:rsid w:val="009579FE"/>
    <w:rsid w:val="00962C17"/>
    <w:rsid w:val="00967B20"/>
    <w:rsid w:val="00A07D42"/>
    <w:rsid w:val="00A12843"/>
    <w:rsid w:val="00A219CE"/>
    <w:rsid w:val="00A41106"/>
    <w:rsid w:val="00A84617"/>
    <w:rsid w:val="00AB3E35"/>
    <w:rsid w:val="00AC2745"/>
    <w:rsid w:val="00AD418A"/>
    <w:rsid w:val="00AD606A"/>
    <w:rsid w:val="00B04252"/>
    <w:rsid w:val="00B51AD7"/>
    <w:rsid w:val="00B7207F"/>
    <w:rsid w:val="00B83E68"/>
    <w:rsid w:val="00B8727C"/>
    <w:rsid w:val="00C021A3"/>
    <w:rsid w:val="00C04B20"/>
    <w:rsid w:val="00C05136"/>
    <w:rsid w:val="00C139A1"/>
    <w:rsid w:val="00C145EB"/>
    <w:rsid w:val="00C1489F"/>
    <w:rsid w:val="00C41E6E"/>
    <w:rsid w:val="00C54681"/>
    <w:rsid w:val="00C60C9D"/>
    <w:rsid w:val="00C7447B"/>
    <w:rsid w:val="00C80A2B"/>
    <w:rsid w:val="00C9008F"/>
    <w:rsid w:val="00CA4D76"/>
    <w:rsid w:val="00CE41FE"/>
    <w:rsid w:val="00CE550E"/>
    <w:rsid w:val="00D159B8"/>
    <w:rsid w:val="00D350A6"/>
    <w:rsid w:val="00D41A76"/>
    <w:rsid w:val="00D50889"/>
    <w:rsid w:val="00D54C52"/>
    <w:rsid w:val="00D57D50"/>
    <w:rsid w:val="00D70DB8"/>
    <w:rsid w:val="00D97972"/>
    <w:rsid w:val="00DE7DDC"/>
    <w:rsid w:val="00DF4CF8"/>
    <w:rsid w:val="00E33EF8"/>
    <w:rsid w:val="00E4193B"/>
    <w:rsid w:val="00E56306"/>
    <w:rsid w:val="00E60602"/>
    <w:rsid w:val="00E60A93"/>
    <w:rsid w:val="00E8075C"/>
    <w:rsid w:val="00EA5A86"/>
    <w:rsid w:val="00EB2EA8"/>
    <w:rsid w:val="00EC4613"/>
    <w:rsid w:val="00ED00D3"/>
    <w:rsid w:val="00EF315D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  <w:rsid w:val="067EC56C"/>
    <w:rsid w:val="09E26A05"/>
    <w:rsid w:val="0A616654"/>
    <w:rsid w:val="132D79C8"/>
    <w:rsid w:val="20406D41"/>
    <w:rsid w:val="2128A028"/>
    <w:rsid w:val="2ADAC8AF"/>
    <w:rsid w:val="2B810F28"/>
    <w:rsid w:val="2DD1AE46"/>
    <w:rsid w:val="326999D7"/>
    <w:rsid w:val="33BB6EA1"/>
    <w:rsid w:val="37990A34"/>
    <w:rsid w:val="47B65B73"/>
    <w:rsid w:val="4824FBDC"/>
    <w:rsid w:val="4E358B74"/>
    <w:rsid w:val="4EFEF705"/>
    <w:rsid w:val="58E5CF05"/>
    <w:rsid w:val="591D7794"/>
    <w:rsid w:val="5B1A8936"/>
    <w:rsid w:val="5F8DCADF"/>
    <w:rsid w:val="682DE99E"/>
    <w:rsid w:val="6FA8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E4C9"/>
  <w15:chartTrackingRefBased/>
  <w15:docId w15:val="{EFF48C3C-D515-45B0-A3FA-4DB2ECC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8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atherspoonart.org" TargetMode="External"/><Relationship Id="rId18" Type="http://schemas.openxmlformats.org/officeDocument/2006/relationships/hyperlink" Target="https://myapps.northcarolina.edu/staffassembly/awards-scholarships/janet-b-royster-scholarship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chnologyinitiatives.uncg.edu/" TargetMode="External"/><Relationship Id="rId17" Type="http://schemas.openxmlformats.org/officeDocument/2006/relationships/hyperlink" Target="file:///C:\Users\sdwilkens\AppData\Local\Microsoft\Olk\Attachments\ooa-11387f4c-ecd4-4aa8-aa40-f5015631c61a\76b90d403affe9d9fdd3875d76360c4e9ba2d8a98000c8f30ec865a3ad1b5a0a\staffsenate@uncg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9Vzhc7tdr0aoYnU5Fiadc2Qseq6ZY7tDgfKobKdBUPtUNEFSQUdWVTBFOUVIMVNZNTRRS09JRVYxRCQlQCN0PWcu&amp;route=shortur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shops.uncg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9Vzhc7tdr0aoYnU5Fiadc44pM1wg2oZIs_HYSIPEO-pUQ1QwNExIUzdQNDkzQkZHMUJHREpaNU00QyQlQCN0PWcu&amp;route=shortur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atherspoonart.org/calenda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_wilso3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49EA6DA884ED08F855CAA4F61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5D2-B03B-43FA-992E-51A2396A585E}"/>
      </w:docPartPr>
      <w:docPartBody>
        <w:p w:rsidR="00384793" w:rsidRDefault="00631412">
          <w:pPr>
            <w:pStyle w:val="8D749EA6DA884ED08F855CAA4F610A9A"/>
          </w:pPr>
          <w:r w:rsidRPr="00797F60">
            <w:t>meeting Minutes</w:t>
          </w:r>
        </w:p>
      </w:docPartBody>
    </w:docPart>
    <w:docPart>
      <w:docPartPr>
        <w:name w:val="C62FBFE94F7D4E75837CE9DDF9C4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A4DF-E140-48A3-BB86-4D272CB3C5A6}"/>
      </w:docPartPr>
      <w:docPartBody>
        <w:p w:rsidR="00384793" w:rsidRDefault="00631412">
          <w:pPr>
            <w:pStyle w:val="C62FBFE94F7D4E75837CE9DDF9C49312"/>
          </w:pPr>
          <w:r w:rsidRPr="00876655">
            <w:t>Date:</w:t>
          </w:r>
        </w:p>
      </w:docPartBody>
    </w:docPart>
    <w:docPart>
      <w:docPartPr>
        <w:name w:val="27CC6D77D6EE4F65A961160F7610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342D-59FD-4E9F-85D8-0E931B8ED11A}"/>
      </w:docPartPr>
      <w:docPartBody>
        <w:p w:rsidR="00384793" w:rsidRDefault="00631412">
          <w:pPr>
            <w:pStyle w:val="27CC6D77D6EE4F65A961160F761081DB"/>
          </w:pPr>
          <w:r w:rsidRPr="00876655">
            <w:t xml:space="preserve">Time: </w:t>
          </w:r>
        </w:p>
      </w:docPartBody>
    </w:docPart>
    <w:docPart>
      <w:docPartPr>
        <w:name w:val="B1A677A275BF4BC79F5AE7EA1BBF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EC3D-E016-4559-8EFE-9FAA6588CAD9}"/>
      </w:docPartPr>
      <w:docPartBody>
        <w:p w:rsidR="00384793" w:rsidRDefault="00631412">
          <w:pPr>
            <w:pStyle w:val="B1A677A275BF4BC79F5AE7EA1BBF587A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AAEA8197C42A41E4AB3B9D1BB0B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491B-394E-4582-AFBA-41B085E7D46F}"/>
      </w:docPartPr>
      <w:docPartBody>
        <w:p w:rsidR="00384793" w:rsidRDefault="00631412">
          <w:pPr>
            <w:pStyle w:val="AAEA8197C42A41E4AB3B9D1BB0B6A6CE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0"/>
    <w:rsid w:val="00035D52"/>
    <w:rsid w:val="00384793"/>
    <w:rsid w:val="0058414F"/>
    <w:rsid w:val="00631412"/>
    <w:rsid w:val="006722EB"/>
    <w:rsid w:val="00686C47"/>
    <w:rsid w:val="00710CB8"/>
    <w:rsid w:val="00755EB0"/>
    <w:rsid w:val="00904A72"/>
    <w:rsid w:val="00962C17"/>
    <w:rsid w:val="00A219CE"/>
    <w:rsid w:val="00AD418A"/>
    <w:rsid w:val="00CD2A68"/>
    <w:rsid w:val="00D57D50"/>
    <w:rsid w:val="00E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749EA6DA884ED08F855CAA4F610A9A">
    <w:name w:val="8D749EA6DA884ED08F855CAA4F610A9A"/>
  </w:style>
  <w:style w:type="paragraph" w:customStyle="1" w:styleId="C62FBFE94F7D4E75837CE9DDF9C49312">
    <w:name w:val="C62FBFE94F7D4E75837CE9DDF9C49312"/>
  </w:style>
  <w:style w:type="paragraph" w:customStyle="1" w:styleId="27CC6D77D6EE4F65A961160F761081DB">
    <w:name w:val="27CC6D77D6EE4F65A961160F761081DB"/>
  </w:style>
  <w:style w:type="paragraph" w:customStyle="1" w:styleId="B1A677A275BF4BC79F5AE7EA1BBF587A">
    <w:name w:val="B1A677A275BF4BC79F5AE7EA1BBF587A"/>
  </w:style>
  <w:style w:type="paragraph" w:customStyle="1" w:styleId="AAEA8197C42A41E4AB3B9D1BB0B6A6CE">
    <w:name w:val="AAEA8197C42A41E4AB3B9D1BB0B6A6C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FF16DD2EFE14186E3451D218EF38D" ma:contentTypeVersion="4" ma:contentTypeDescription="Create a new document." ma:contentTypeScope="" ma:versionID="be339a80f7eca51d952a0caa8f893109">
  <xsd:schema xmlns:xsd="http://www.w3.org/2001/XMLSchema" xmlns:xs="http://www.w3.org/2001/XMLSchema" xmlns:p="http://schemas.microsoft.com/office/2006/metadata/properties" xmlns:ns2="6cca363f-4b6a-4897-b529-5cd57bb7f86a" xmlns:ns3="820bb3df-5de3-43b8-918c-16d77b6fabdd" targetNamespace="http://schemas.microsoft.com/office/2006/metadata/properties" ma:root="true" ma:fieldsID="d58b5b818378db31e6d2cabbd5c8622d" ns2:_="" ns3:_="">
    <xsd:import namespace="6cca363f-4b6a-4897-b529-5cd57bb7f86a"/>
    <xsd:import namespace="820bb3df-5de3-43b8-918c-16d77b6fab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363f-4b6a-4897-b529-5cd57bb7f8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b3df-5de3-43b8-918c-16d77b6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ca363f-4b6a-4897-b529-5cd57bb7f86a">EAQ34VEXQSQ2-1807698564-886</_dlc_DocId>
    <_dlc_DocIdUrl xmlns="6cca363f-4b6a-4897-b529-5cd57bb7f86a">
      <Url>https://uncg.sharepoint.com/sites/dept-56006/_layouts/15/DocIdRedir.aspx?ID=EAQ34VEXQSQ2-1807698564-886</Url>
      <Description>EAQ34VEXQSQ2-1807698564-886</Description>
    </_dlc_DocIdUrl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97645-1205-4875-B09A-51FB5CD92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a363f-4b6a-4897-b529-5cd57bb7f86a"/>
    <ds:schemaRef ds:uri="820bb3df-5de3-43b8-918c-16d77b6fa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90E68-A27C-4D99-A390-B263FBBB99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9BCE19-D873-48E7-8AA1-A7C6AF30928E}">
  <ds:schemaRefs>
    <ds:schemaRef ds:uri="6cca363f-4b6a-4897-b529-5cd57bb7f86a"/>
    <ds:schemaRef ds:uri="http://schemas.openxmlformats.org/package/2006/metadata/core-properties"/>
    <ds:schemaRef ds:uri="820bb3df-5de3-43b8-918c-16d77b6fabdd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minutes.dotx</Template>
  <TotalTime>0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Links>
    <vt:vector size="54" baseType="variant">
      <vt:variant>
        <vt:i4>4128818</vt:i4>
      </vt:variant>
      <vt:variant>
        <vt:i4>24</vt:i4>
      </vt:variant>
      <vt:variant>
        <vt:i4>0</vt:i4>
      </vt:variant>
      <vt:variant>
        <vt:i4>5</vt:i4>
      </vt:variant>
      <vt:variant>
        <vt:lpwstr>https://myapps.northcarolina.edu/staffassembly/awards-scholarships/janet-b-royster-scholarship/</vt:lpwstr>
      </vt:variant>
      <vt:variant>
        <vt:lpwstr/>
      </vt:variant>
      <vt:variant>
        <vt:i4>4128797</vt:i4>
      </vt:variant>
      <vt:variant>
        <vt:i4>21</vt:i4>
      </vt:variant>
      <vt:variant>
        <vt:i4>0</vt:i4>
      </vt:variant>
      <vt:variant>
        <vt:i4>5</vt:i4>
      </vt:variant>
      <vt:variant>
        <vt:lpwstr>C:\Users\sdwilkens\AppData\Local\Microsoft\Olk\Attachments\ooa-11387f4c-ecd4-4aa8-aa40-f5015631c61a\76b90d403affe9d9fdd3875d76360c4e9ba2d8a98000c8f30ec865a3ad1b5a0a\staffsenate@uncg.edu</vt:lpwstr>
      </vt:variant>
      <vt:variant>
        <vt:lpwstr/>
      </vt:variant>
      <vt:variant>
        <vt:i4>8126589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https://forms.office.com/pages/responsepage.aspx?id=9Vzhc7tdr0aoYnU5Fiadc2Qseq6ZY7tDgfKobKdBUPtUNEFSQUdWVTBFOUVIMVNZNTRRS09JRVYxRCQlQCN0PWcu&amp;route=shorturl</vt:lpwstr>
      </vt:variant>
      <vt:variant>
        <vt:lpwstr/>
      </vt:variant>
      <vt:variant>
        <vt:i4>5767207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https://forms.office.com/pages/responsepage.aspx?id=9Vzhc7tdr0aoYnU5Fiadc44pM1wg2oZIs_HYSIPEO-pUQ1QwNExIUzdQNDkzQkZHMUJHREpaNU00QyQlQCN0PWcu&amp;route=shorturl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https://weatherspoonart.org/calendar/</vt:lpwstr>
      </vt:variant>
      <vt:variant>
        <vt:lpwstr/>
      </vt:variant>
      <vt:variant>
        <vt:i4>1441870</vt:i4>
      </vt:variant>
      <vt:variant>
        <vt:i4>9</vt:i4>
      </vt:variant>
      <vt:variant>
        <vt:i4>0</vt:i4>
      </vt:variant>
      <vt:variant>
        <vt:i4>5</vt:i4>
      </vt:variant>
      <vt:variant>
        <vt:lpwstr>https://weatherspoonart.org/</vt:lpwstr>
      </vt:variant>
      <vt:variant>
        <vt:lpwstr/>
      </vt:variant>
      <vt:variant>
        <vt:i4>2424950</vt:i4>
      </vt:variant>
      <vt:variant>
        <vt:i4>6</vt:i4>
      </vt:variant>
      <vt:variant>
        <vt:i4>0</vt:i4>
      </vt:variant>
      <vt:variant>
        <vt:i4>5</vt:i4>
      </vt:variant>
      <vt:variant>
        <vt:lpwstr>https://technologyinitiatives.uncg.edu/</vt:lpwstr>
      </vt:variant>
      <vt:variant>
        <vt:lpwstr/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https://workshops.uncg.edu/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_Senator_Attendance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Wilson (She/Her/Hers)</dc:creator>
  <cp:lastModifiedBy>Scott Wilkens</cp:lastModifiedBy>
  <cp:revision>2</cp:revision>
  <dcterms:created xsi:type="dcterms:W3CDTF">2025-09-04T20:22:00Z</dcterms:created>
  <dcterms:modified xsi:type="dcterms:W3CDTF">2025-09-04T20:22:00Z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0x010100BF9FF16DD2EFE14186E3451D218EF38D</vt:lpwstr>
  </property>
  <property fmtid="{D5CDD505-2E9C-101B-9397-08002B2CF9AE}" pid="3" name="_dlc_DocIdItemGuid">
    <vt:lpwstr>d7bb0eed-9392-4978-9a87-26ca865f2b0e</vt:lpwstr>
  </property>
</Properties>
</file>